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6" w:type="dxa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11266"/>
      </w:tblGrid>
      <w:tr w:rsidR="00F85C50" w:rsidRPr="009E4B6D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F85C50" w:rsidRPr="009E4B6D" w:rsidRDefault="00A77C1F" w:rsidP="00A77C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7C1F">
              <w:rPr>
                <w:rFonts w:ascii="Times New Roman" w:hAnsi="Times New Roman"/>
                <w:b/>
                <w:sz w:val="24"/>
                <w:szCs w:val="24"/>
              </w:rPr>
              <w:t>Ф.И.О. учителя, должность и место работы:</w:t>
            </w:r>
          </w:p>
        </w:tc>
        <w:tc>
          <w:tcPr>
            <w:tcW w:w="11266" w:type="dxa"/>
            <w:shd w:val="clear" w:color="auto" w:fill="auto"/>
          </w:tcPr>
          <w:p w:rsidR="00F85C50" w:rsidRPr="00372883" w:rsidRDefault="00A77C1F" w:rsidP="0070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Кожахметова Меркетай Абраевна, учитель истории Кушокинской средней школы</w:t>
            </w:r>
            <w:r w:rsidR="00F85C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7C1F" w:rsidRPr="009E4B6D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A77C1F" w:rsidRPr="00A77C1F" w:rsidRDefault="00A77C1F" w:rsidP="00A7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66" w:type="dxa"/>
            <w:shd w:val="clear" w:color="auto" w:fill="auto"/>
          </w:tcPr>
          <w:p w:rsidR="00A77C1F" w:rsidRPr="00A77C1F" w:rsidRDefault="00A7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C1F">
              <w:rPr>
                <w:rFonts w:ascii="Times New Roman" w:hAnsi="Times New Roman"/>
                <w:sz w:val="24"/>
                <w:szCs w:val="24"/>
              </w:rPr>
              <w:t>Всемирная история.</w:t>
            </w:r>
          </w:p>
        </w:tc>
      </w:tr>
      <w:tr w:rsidR="00A77C1F" w:rsidRPr="009E4B6D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A77C1F" w:rsidRDefault="00A77C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11266" w:type="dxa"/>
            <w:shd w:val="clear" w:color="auto" w:fill="auto"/>
          </w:tcPr>
          <w:p w:rsidR="00A77C1F" w:rsidRPr="00A77C1F" w:rsidRDefault="00A7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F85C50" w:rsidRPr="009E4B6D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F85C50" w:rsidRPr="009E4B6D" w:rsidRDefault="00F85C50" w:rsidP="00702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266" w:type="dxa"/>
            <w:shd w:val="clear" w:color="auto" w:fill="auto"/>
          </w:tcPr>
          <w:p w:rsidR="00F85C50" w:rsidRPr="00372883" w:rsidRDefault="000E2B56" w:rsidP="00702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0E2B56">
              <w:rPr>
                <w:rFonts w:ascii="Times New Roman" w:hAnsi="Times New Roman"/>
                <w:sz w:val="24"/>
                <w:szCs w:val="24"/>
              </w:rPr>
              <w:t>Культура Древнего Китая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</w:tc>
      </w:tr>
      <w:tr w:rsidR="00F85C50" w:rsidRPr="009E4B6D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F85C50" w:rsidRPr="009E4B6D" w:rsidRDefault="00F85C50" w:rsidP="00702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266" w:type="dxa"/>
            <w:shd w:val="clear" w:color="auto" w:fill="auto"/>
          </w:tcPr>
          <w:p w:rsidR="00F85C50" w:rsidRPr="00372883" w:rsidRDefault="003E670B" w:rsidP="000E2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 w:rsidR="000E2B56">
              <w:rPr>
                <w:rFonts w:ascii="Times New Roman" w:hAnsi="Times New Roman"/>
                <w:sz w:val="24"/>
                <w:szCs w:val="24"/>
              </w:rPr>
              <w:t xml:space="preserve"> конфуцианство влияло на культурное развитие Древнего Китая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</w:tr>
      <w:tr w:rsidR="00F85C50" w:rsidRPr="009E4B6D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F85C50" w:rsidRDefault="00F85C50" w:rsidP="00702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</w:tc>
        <w:tc>
          <w:tcPr>
            <w:tcW w:w="11266" w:type="dxa"/>
            <w:shd w:val="clear" w:color="auto" w:fill="auto"/>
          </w:tcPr>
          <w:p w:rsidR="00F85C50" w:rsidRPr="005B4E65" w:rsidRDefault="005B4E65" w:rsidP="000E2B56">
            <w:pPr>
              <w:pStyle w:val="a3"/>
              <w:spacing w:before="0" w:beforeAutospacing="0" w:after="0" w:afterAutospacing="0"/>
              <w:jc w:val="both"/>
            </w:pPr>
            <w:r>
              <w:t xml:space="preserve">учащиеся должны знать </w:t>
            </w:r>
            <w:r w:rsidR="000E2B56" w:rsidRPr="000E2B56">
              <w:t>общие сведения о письменности, литературе, истории, философии и естественных наук в древнем Китае</w:t>
            </w:r>
            <w:r w:rsidR="00F15551">
              <w:t>; уметь</w:t>
            </w:r>
            <w:r w:rsidR="003E670B" w:rsidRPr="003E670B">
              <w:t xml:space="preserve"> </w:t>
            </w:r>
            <w:r w:rsidR="000E2B56" w:rsidRPr="000E2B56">
              <w:t>определять ученных и изобретения по характеристики и описанию</w:t>
            </w:r>
            <w:r w:rsidR="00F15551">
              <w:t xml:space="preserve">; </w:t>
            </w:r>
            <w:r w:rsidR="00AF13A1">
              <w:t xml:space="preserve">применять </w:t>
            </w:r>
            <w:r w:rsidR="000E2B56" w:rsidRPr="000E2B56">
              <w:t>знания для составления описания учения Кун – фуцзы</w:t>
            </w:r>
            <w:r w:rsidR="00AF13A1">
              <w:t>;</w:t>
            </w:r>
            <w:r w:rsidR="00AF13A1" w:rsidRPr="00AF13A1">
              <w:t xml:space="preserve"> </w:t>
            </w:r>
            <w:r w:rsidR="00F15551">
              <w:t>анализировать</w:t>
            </w:r>
            <w:r w:rsidR="00F15551" w:rsidRPr="00F15551">
              <w:rPr>
                <w:rFonts w:eastAsiaTheme="minorEastAsia"/>
                <w:sz w:val="20"/>
                <w:szCs w:val="20"/>
              </w:rPr>
              <w:t xml:space="preserve"> </w:t>
            </w:r>
            <w:r w:rsidR="000E2B56" w:rsidRPr="000E2B56">
              <w:t>причины многочисленных достижений древних китайцев в науке</w:t>
            </w:r>
            <w:r w:rsidR="00F15551">
              <w:t xml:space="preserve">; синтезировать </w:t>
            </w:r>
            <w:r w:rsidR="00F15551" w:rsidRPr="00F15551">
              <w:t xml:space="preserve">знания </w:t>
            </w:r>
            <w:r w:rsidR="000E2B56" w:rsidRPr="000E2B56">
              <w:t>для составления характеристики развития истории в древнем Китае</w:t>
            </w:r>
            <w:r w:rsidR="00F15551">
              <w:t>; оценивать</w:t>
            </w:r>
            <w:r w:rsidR="00F15551" w:rsidRPr="00F15551">
              <w:rPr>
                <w:rFonts w:eastAsiaTheme="minorEastAsia"/>
                <w:sz w:val="20"/>
                <w:szCs w:val="20"/>
              </w:rPr>
              <w:t xml:space="preserve"> </w:t>
            </w:r>
            <w:r w:rsidR="000E2B56" w:rsidRPr="000E2B56">
              <w:t>значение иероглифического письма для китайского государства в древности</w:t>
            </w:r>
            <w:r w:rsidR="000E2B56">
              <w:t>.</w:t>
            </w:r>
          </w:p>
        </w:tc>
      </w:tr>
      <w:tr w:rsidR="00F85C50" w:rsidRPr="009E4B6D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F85C50" w:rsidRPr="009E4B6D" w:rsidRDefault="00F85C50" w:rsidP="00702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Ожидаемы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результат:</w:t>
            </w:r>
          </w:p>
        </w:tc>
        <w:tc>
          <w:tcPr>
            <w:tcW w:w="11266" w:type="dxa"/>
            <w:shd w:val="clear" w:color="auto" w:fill="auto"/>
          </w:tcPr>
          <w:p w:rsidR="00F85C50" w:rsidRPr="00B97A03" w:rsidRDefault="005B4E65" w:rsidP="007021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4E65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sz w:val="24"/>
                <w:szCs w:val="24"/>
              </w:rPr>
              <w:t>демонстрируют</w:t>
            </w:r>
            <w:r w:rsidRPr="005B4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="00AF1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B56">
              <w:rPr>
                <w:rFonts w:ascii="Times New Roman" w:hAnsi="Times New Roman"/>
                <w:sz w:val="24"/>
                <w:szCs w:val="24"/>
              </w:rPr>
              <w:t>общих сведений</w:t>
            </w:r>
            <w:r w:rsidR="000E2B56" w:rsidRPr="000E2B56">
              <w:rPr>
                <w:rFonts w:ascii="Times New Roman" w:hAnsi="Times New Roman"/>
                <w:sz w:val="24"/>
                <w:szCs w:val="24"/>
              </w:rPr>
              <w:t xml:space="preserve"> о письменности, литературе, истории, философии и естественных наук в древнем Китае; уме</w:t>
            </w:r>
            <w:r w:rsidR="000E2B56">
              <w:rPr>
                <w:rFonts w:ascii="Times New Roman" w:hAnsi="Times New Roman"/>
                <w:sz w:val="24"/>
                <w:szCs w:val="24"/>
              </w:rPr>
              <w:t>ют</w:t>
            </w:r>
            <w:r w:rsidR="000E2B56" w:rsidRPr="000E2B56">
              <w:rPr>
                <w:rFonts w:ascii="Times New Roman" w:hAnsi="Times New Roman"/>
                <w:sz w:val="24"/>
                <w:szCs w:val="24"/>
              </w:rPr>
              <w:t xml:space="preserve"> определять ученных и изобретения по характеристики и описанию; </w:t>
            </w:r>
            <w:r w:rsidR="000E2B56">
              <w:rPr>
                <w:rFonts w:ascii="Times New Roman" w:hAnsi="Times New Roman"/>
                <w:sz w:val="24"/>
                <w:szCs w:val="24"/>
              </w:rPr>
              <w:t>применяют</w:t>
            </w:r>
            <w:r w:rsidR="000E2B56" w:rsidRPr="000E2B56">
              <w:rPr>
                <w:rFonts w:ascii="Times New Roman" w:hAnsi="Times New Roman"/>
                <w:sz w:val="24"/>
                <w:szCs w:val="24"/>
              </w:rPr>
              <w:t xml:space="preserve"> знания для составления описания учения Кун – фуцзы; </w:t>
            </w:r>
            <w:r w:rsidR="000E2B56">
              <w:rPr>
                <w:rFonts w:ascii="Times New Roman" w:hAnsi="Times New Roman"/>
                <w:sz w:val="24"/>
                <w:szCs w:val="24"/>
              </w:rPr>
              <w:t>анализируют</w:t>
            </w:r>
            <w:r w:rsidR="000E2B56" w:rsidRPr="000E2B56">
              <w:rPr>
                <w:rFonts w:ascii="Times New Roman" w:hAnsi="Times New Roman"/>
                <w:sz w:val="24"/>
                <w:szCs w:val="24"/>
              </w:rPr>
              <w:t xml:space="preserve"> причины многочисленных достижений древних китайцев в науке</w:t>
            </w:r>
            <w:r w:rsidR="000E2B56">
              <w:rPr>
                <w:rFonts w:ascii="Times New Roman" w:hAnsi="Times New Roman"/>
                <w:sz w:val="24"/>
                <w:szCs w:val="24"/>
              </w:rPr>
              <w:t>; синтезируют</w:t>
            </w:r>
            <w:r w:rsidR="000E2B56" w:rsidRPr="000E2B56">
              <w:rPr>
                <w:rFonts w:ascii="Times New Roman" w:hAnsi="Times New Roman"/>
                <w:sz w:val="24"/>
                <w:szCs w:val="24"/>
              </w:rPr>
              <w:t xml:space="preserve"> знания для составления характеристики развития истории в древнем Китае</w:t>
            </w:r>
            <w:r w:rsidR="000E2B56">
              <w:rPr>
                <w:rFonts w:ascii="Times New Roman" w:hAnsi="Times New Roman"/>
                <w:sz w:val="24"/>
                <w:szCs w:val="24"/>
              </w:rPr>
              <w:t>; оценивают</w:t>
            </w:r>
            <w:r w:rsidR="000E2B56" w:rsidRPr="000E2B56">
              <w:rPr>
                <w:rFonts w:ascii="Times New Roman" w:hAnsi="Times New Roman"/>
                <w:sz w:val="24"/>
                <w:szCs w:val="24"/>
              </w:rPr>
              <w:t xml:space="preserve"> значение иероглифического письма для китайского государства в древности.</w:t>
            </w:r>
          </w:p>
        </w:tc>
      </w:tr>
      <w:tr w:rsidR="00F85C50" w:rsidRPr="009E4B6D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F85C50" w:rsidRPr="009E4B6D" w:rsidRDefault="00F85C50" w:rsidP="00702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Ключевые идеи:</w:t>
            </w:r>
          </w:p>
        </w:tc>
        <w:tc>
          <w:tcPr>
            <w:tcW w:w="11266" w:type="dxa"/>
            <w:shd w:val="clear" w:color="auto" w:fill="auto"/>
          </w:tcPr>
          <w:p w:rsidR="00F85C50" w:rsidRPr="00FC7693" w:rsidRDefault="00F85C50" w:rsidP="007021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403">
              <w:rPr>
                <w:rFonts w:ascii="Times New Roman" w:hAnsi="Times New Roman"/>
                <w:sz w:val="24"/>
                <w:szCs w:val="24"/>
              </w:rPr>
              <w:t>создание коллаборативной среды позволит создать благоприятный эмоциональный климат в классе и подготовить учащихся к эффективному восприятию нового материала, ди</w:t>
            </w:r>
            <w:r w:rsidR="00B3526D">
              <w:rPr>
                <w:rFonts w:ascii="Times New Roman" w:hAnsi="Times New Roman"/>
                <w:sz w:val="24"/>
                <w:szCs w:val="24"/>
              </w:rPr>
              <w:t>алоговое взаимообучение учащихся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 позволит установить межличностный контакт, определить уровень знания и понимания каждого учащегося, развить навыки взаимодействия и взаимооценивания</w:t>
            </w:r>
            <w:r w:rsidR="00B3526D">
              <w:rPr>
                <w:rFonts w:ascii="Times New Roman" w:hAnsi="Times New Roman"/>
                <w:sz w:val="24"/>
                <w:szCs w:val="24"/>
              </w:rPr>
              <w:t>, диалогическое общение учащихся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 с учителем позво</w:t>
            </w:r>
            <w:r w:rsidR="00B3526D">
              <w:rPr>
                <w:rFonts w:ascii="Times New Roman" w:hAnsi="Times New Roman"/>
                <w:sz w:val="24"/>
                <w:szCs w:val="24"/>
              </w:rPr>
              <w:t>лит позиционировать себя учащемуся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 как «акционера в своем образовательном сообществе», индивидуальная работа позволит повысить уровень саморегулирования и развить навыки самооценивания, активизация критического мышления учащихся позволит развивать навыки исследовательской деятельности, опираясь на собственный и косвенный опыт, групповое взаимообучение позволит развить навыки эффективного общения и решения проблем, публичные выступления и консультирования позволит развивать лидерские качества в обучении, рефлексия позволит повысить уровень самомотивации и самооценивания.</w:t>
            </w:r>
          </w:p>
        </w:tc>
      </w:tr>
      <w:tr w:rsidR="000E2B56" w:rsidRPr="000831AF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0E2B56" w:rsidRPr="000831AF" w:rsidRDefault="000E2B56" w:rsidP="00702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</w:tc>
        <w:tc>
          <w:tcPr>
            <w:tcW w:w="11266" w:type="dxa"/>
            <w:shd w:val="clear" w:color="auto" w:fill="auto"/>
          </w:tcPr>
          <w:p w:rsidR="000E2B56" w:rsidRPr="00340AB7" w:rsidRDefault="000E2B56" w:rsidP="00A61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AB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>древнего мира: Учебник для 6</w:t>
            </w:r>
            <w:r w:rsidRPr="00340AB7">
              <w:rPr>
                <w:rFonts w:ascii="Times New Roman" w:hAnsi="Times New Roman"/>
                <w:sz w:val="24"/>
                <w:szCs w:val="24"/>
              </w:rPr>
              <w:t xml:space="preserve"> классов общеобразоват</w:t>
            </w:r>
            <w:r>
              <w:rPr>
                <w:rFonts w:ascii="Times New Roman" w:hAnsi="Times New Roman"/>
                <w:sz w:val="24"/>
                <w:szCs w:val="24"/>
              </w:rPr>
              <w:t>ельной школы / А.Т.Тулебаев, Р.Т.Кусаинова, М.Дакенов</w:t>
            </w:r>
            <w:r w:rsidRPr="00340AB7">
              <w:rPr>
                <w:rFonts w:ascii="Times New Roman" w:hAnsi="Times New Roman"/>
                <w:sz w:val="24"/>
                <w:szCs w:val="24"/>
              </w:rPr>
              <w:t xml:space="preserve"> / 3 – е издание, перера</w:t>
            </w:r>
            <w:r>
              <w:rPr>
                <w:rFonts w:ascii="Times New Roman" w:hAnsi="Times New Roman"/>
                <w:sz w:val="24"/>
                <w:szCs w:val="24"/>
              </w:rPr>
              <w:t>ботанное – Алматы: Атамура, 2015. – 208</w:t>
            </w:r>
            <w:r w:rsidRPr="00340AB7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</w:tr>
      <w:tr w:rsidR="000E2B56" w:rsidRPr="000831AF" w:rsidTr="00D84703">
        <w:trPr>
          <w:jc w:val="center"/>
        </w:trPr>
        <w:tc>
          <w:tcPr>
            <w:tcW w:w="3500" w:type="dxa"/>
            <w:shd w:val="clear" w:color="auto" w:fill="auto"/>
          </w:tcPr>
          <w:p w:rsidR="000E2B56" w:rsidRDefault="000E2B56" w:rsidP="00702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литература:</w:t>
            </w:r>
          </w:p>
        </w:tc>
        <w:tc>
          <w:tcPr>
            <w:tcW w:w="11266" w:type="dxa"/>
            <w:shd w:val="clear" w:color="auto" w:fill="auto"/>
          </w:tcPr>
          <w:p w:rsidR="000E2B56" w:rsidRPr="00625581" w:rsidRDefault="000E2B56" w:rsidP="00A61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древнего мира</w:t>
            </w:r>
            <w:r w:rsidRPr="000F391E">
              <w:rPr>
                <w:rFonts w:ascii="Times New Roman" w:hAnsi="Times New Roman"/>
                <w:sz w:val="24"/>
                <w:szCs w:val="24"/>
              </w:rPr>
              <w:t>: Учебник д</w:t>
            </w:r>
            <w:r>
              <w:rPr>
                <w:rFonts w:ascii="Times New Roman" w:hAnsi="Times New Roman"/>
                <w:sz w:val="24"/>
                <w:szCs w:val="24"/>
              </w:rPr>
              <w:t>ля 5 классов общеобразовательных учреждений / А.А.Вигасин, Г.И.Годер, И.С.Свенцицкая / 6 – е издание, переработанное – Москва: Просвещение, 2000. – 287</w:t>
            </w:r>
            <w:r w:rsidRPr="000F391E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</w:tr>
    </w:tbl>
    <w:p w:rsidR="00F44630" w:rsidRDefault="00D8470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9"/>
        <w:gridCol w:w="4179"/>
        <w:gridCol w:w="4308"/>
        <w:gridCol w:w="2516"/>
        <w:gridCol w:w="2444"/>
      </w:tblGrid>
      <w:tr w:rsidR="00F85C50" w:rsidTr="00F85C50">
        <w:tc>
          <w:tcPr>
            <w:tcW w:w="1384" w:type="dxa"/>
          </w:tcPr>
          <w:p w:rsidR="00F85C50" w:rsidRPr="00157E48" w:rsidRDefault="00F85C50" w:rsidP="00F85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4394" w:type="dxa"/>
          </w:tcPr>
          <w:p w:rsidR="00F85C50" w:rsidRPr="00157E48" w:rsidRDefault="00F85C50" w:rsidP="00F85C5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учителя</w:t>
            </w:r>
          </w:p>
        </w:tc>
        <w:tc>
          <w:tcPr>
            <w:tcW w:w="4536" w:type="dxa"/>
          </w:tcPr>
          <w:p w:rsidR="00F85C50" w:rsidRPr="00157E48" w:rsidRDefault="00F85C50" w:rsidP="00F85C5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2552" w:type="dxa"/>
          </w:tcPr>
          <w:p w:rsidR="00F85C50" w:rsidRPr="001D3010" w:rsidRDefault="00F85C50" w:rsidP="00F85C5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Оценивание</w:t>
            </w:r>
          </w:p>
        </w:tc>
        <w:tc>
          <w:tcPr>
            <w:tcW w:w="2486" w:type="dxa"/>
          </w:tcPr>
          <w:p w:rsidR="00F85C50" w:rsidRPr="00157E48" w:rsidRDefault="00F85C50" w:rsidP="00F85C5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Ресурсы</w:t>
            </w:r>
          </w:p>
        </w:tc>
      </w:tr>
      <w:tr w:rsidR="00F85C50" w:rsidTr="00F85C50">
        <w:tc>
          <w:tcPr>
            <w:tcW w:w="1384" w:type="dxa"/>
          </w:tcPr>
          <w:p w:rsidR="00F85C50" w:rsidRDefault="001B489F" w:rsidP="00F85C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984A19">
              <w:rPr>
                <w:rFonts w:ascii="Times New Roman" w:hAnsi="Times New Roman"/>
                <w:b/>
                <w:sz w:val="24"/>
                <w:szCs w:val="24"/>
              </w:rPr>
              <w:t xml:space="preserve"> минут</w:t>
            </w:r>
          </w:p>
          <w:p w:rsidR="00F85C50" w:rsidRDefault="00F85C50"/>
        </w:tc>
        <w:tc>
          <w:tcPr>
            <w:tcW w:w="4394" w:type="dxa"/>
          </w:tcPr>
          <w:p w:rsidR="00F85C50" w:rsidRDefault="00F85C50" w:rsidP="00F85C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53D1B">
              <w:rPr>
                <w:rFonts w:ascii="Times New Roman" w:hAnsi="Times New Roman"/>
                <w:b/>
                <w:sz w:val="24"/>
                <w:szCs w:val="24"/>
              </w:rPr>
              <w:t>Вызов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85C50" w:rsidRPr="000161CA" w:rsidRDefault="00F85C50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1C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 xml:space="preserve">Эмоциональный настрой по </w:t>
            </w:r>
            <w:r w:rsidR="00F15551">
              <w:rPr>
                <w:rFonts w:ascii="Times New Roman" w:hAnsi="Times New Roman"/>
                <w:b/>
                <w:sz w:val="24"/>
                <w:szCs w:val="24"/>
              </w:rPr>
              <w:t>стратегии «Пожелание учителю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F85C50" w:rsidRDefault="00F85C50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1CA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161CA">
              <w:rPr>
                <w:rFonts w:ascii="Times New Roman" w:hAnsi="Times New Roman"/>
                <w:sz w:val="24"/>
                <w:szCs w:val="24"/>
              </w:rPr>
              <w:t>создать коллаборативную среду способствующую повышению эффективности восприятия нового материала.</w:t>
            </w:r>
          </w:p>
          <w:p w:rsidR="00F85C50" w:rsidRPr="0063121A" w:rsidRDefault="00F85C50" w:rsidP="00F85C5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21A">
              <w:rPr>
                <w:rFonts w:ascii="Times New Roman" w:hAnsi="Times New Roman"/>
                <w:i/>
                <w:sz w:val="24"/>
                <w:szCs w:val="24"/>
              </w:rPr>
              <w:t>Учащиеся должны высказать одним словом, свое настроение.</w:t>
            </w:r>
          </w:p>
          <w:p w:rsidR="00153D1B" w:rsidRDefault="00153D1B" w:rsidP="00F85C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C50" w:rsidRPr="00A55A09" w:rsidRDefault="00F85C50" w:rsidP="00F85C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AF13A1">
              <w:rPr>
                <w:rFonts w:ascii="Times New Roman" w:hAnsi="Times New Roman"/>
                <w:b/>
                <w:sz w:val="24"/>
                <w:szCs w:val="24"/>
              </w:rPr>
              <w:t>Деление класса на 4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 xml:space="preserve"> группы по средствам составления характеристик.</w:t>
            </w:r>
          </w:p>
          <w:p w:rsidR="00F85C50" w:rsidRDefault="00F85C50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419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="004B7D52">
              <w:rPr>
                <w:rFonts w:ascii="Times New Roman" w:hAnsi="Times New Roman"/>
                <w:sz w:val="24"/>
                <w:szCs w:val="24"/>
              </w:rPr>
              <w:t xml:space="preserve"> развивать критическое мышление на основе активизации аналитических процессов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5C50" w:rsidRDefault="00F85C50" w:rsidP="00F85C5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21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должны взять по одному фрагменту описания </w:t>
            </w:r>
            <w:r w:rsidR="000E2B56">
              <w:rPr>
                <w:rFonts w:ascii="Times New Roman" w:hAnsi="Times New Roman"/>
                <w:i/>
                <w:sz w:val="24"/>
                <w:szCs w:val="24"/>
              </w:rPr>
              <w:t xml:space="preserve">древнекитайских государств </w:t>
            </w:r>
            <w:r w:rsidR="005B4E65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сформирова</w:t>
            </w:r>
            <w:r w:rsidRPr="0063121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="00AF13A1">
              <w:rPr>
                <w:rFonts w:ascii="Times New Roman" w:hAnsi="Times New Roman"/>
                <w:i/>
                <w:sz w:val="24"/>
                <w:szCs w:val="24"/>
              </w:rPr>
              <w:t xml:space="preserve"> 4</w:t>
            </w:r>
            <w:r w:rsidRPr="0063121A">
              <w:rPr>
                <w:rFonts w:ascii="Times New Roman" w:hAnsi="Times New Roman"/>
                <w:i/>
                <w:sz w:val="24"/>
                <w:szCs w:val="24"/>
              </w:rPr>
              <w:t xml:space="preserve"> группы</w:t>
            </w:r>
            <w:r w:rsidR="005B4E65">
              <w:rPr>
                <w:rFonts w:ascii="Times New Roman" w:hAnsi="Times New Roman"/>
                <w:i/>
                <w:sz w:val="24"/>
                <w:szCs w:val="24"/>
              </w:rPr>
              <w:t xml:space="preserve"> (1</w:t>
            </w:r>
            <w:r w:rsidR="00F15551">
              <w:rPr>
                <w:rFonts w:ascii="Times New Roman" w:hAnsi="Times New Roman"/>
                <w:i/>
                <w:sz w:val="24"/>
                <w:szCs w:val="24"/>
              </w:rPr>
              <w:t xml:space="preserve"> группа</w:t>
            </w:r>
            <w:r w:rsidR="000E2B56">
              <w:rPr>
                <w:rFonts w:ascii="Times New Roman" w:hAnsi="Times New Roman"/>
                <w:i/>
                <w:sz w:val="24"/>
                <w:szCs w:val="24"/>
              </w:rPr>
              <w:t xml:space="preserve"> – «Цинь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», </w:t>
            </w:r>
            <w:r w:rsidR="005B4E65">
              <w:rPr>
                <w:rFonts w:ascii="Times New Roman" w:hAnsi="Times New Roman"/>
                <w:i/>
                <w:sz w:val="24"/>
                <w:szCs w:val="24"/>
              </w:rPr>
              <w:t>2 группа – «</w:t>
            </w:r>
            <w:r w:rsidR="000E2B56">
              <w:rPr>
                <w:rFonts w:ascii="Times New Roman" w:hAnsi="Times New Roman"/>
                <w:i/>
                <w:sz w:val="24"/>
                <w:szCs w:val="24"/>
              </w:rPr>
              <w:t>Шан - Инь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AF13A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3</w:t>
            </w:r>
            <w:r w:rsidR="005B4E65">
              <w:rPr>
                <w:rFonts w:ascii="Times New Roman" w:hAnsi="Times New Roman"/>
                <w:i/>
                <w:sz w:val="24"/>
                <w:szCs w:val="24"/>
              </w:rPr>
              <w:t xml:space="preserve"> группа – «</w:t>
            </w:r>
            <w:r w:rsidR="000E2B56">
              <w:rPr>
                <w:rFonts w:ascii="Times New Roman" w:hAnsi="Times New Roman"/>
                <w:i/>
                <w:sz w:val="24"/>
                <w:szCs w:val="24"/>
              </w:rPr>
              <w:t>Чжоу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AF13A1">
              <w:rPr>
                <w:rFonts w:ascii="Times New Roman" w:hAnsi="Times New Roman"/>
                <w:i/>
                <w:sz w:val="24"/>
                <w:szCs w:val="24"/>
              </w:rPr>
              <w:t>, 4</w:t>
            </w:r>
            <w:r w:rsidR="000E2B56">
              <w:rPr>
                <w:rFonts w:ascii="Times New Roman" w:hAnsi="Times New Roman"/>
                <w:i/>
                <w:sz w:val="24"/>
                <w:szCs w:val="24"/>
              </w:rPr>
              <w:t xml:space="preserve"> группа – «Хань»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153D1B" w:rsidRDefault="00153D1B" w:rsidP="00153D1B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D1B" w:rsidRPr="00EC3067" w:rsidRDefault="00153D1B" w:rsidP="00153D1B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Проверка домашнего задания</w:t>
            </w:r>
            <w:r w:rsidR="001B489F" w:rsidRPr="001B48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53D1B" w:rsidRDefault="00153D1B" w:rsidP="00153D1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504">
              <w:rPr>
                <w:rFonts w:ascii="Times New Roman" w:hAnsi="Times New Roman"/>
                <w:sz w:val="24"/>
                <w:szCs w:val="24"/>
              </w:rPr>
              <w:t>Организация проверки дома</w:t>
            </w:r>
            <w:r>
              <w:rPr>
                <w:rFonts w:ascii="Times New Roman" w:hAnsi="Times New Roman"/>
                <w:sz w:val="24"/>
                <w:szCs w:val="24"/>
              </w:rPr>
              <w:t>шнего задания, по средства</w:t>
            </w:r>
            <w:r w:rsidRPr="00A65504">
              <w:rPr>
                <w:rFonts w:ascii="Times New Roman" w:hAnsi="Times New Roman"/>
                <w:sz w:val="24"/>
                <w:szCs w:val="24"/>
              </w:rPr>
              <w:t>м 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разноуровневыми тестами. </w:t>
            </w:r>
          </w:p>
          <w:p w:rsidR="00153D1B" w:rsidRDefault="00153D1B" w:rsidP="00153D1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B3C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активизировать когнитивные знания по теме для успешного перехода от уровней знание, умение и применение к уровням анализ, синтез и оценка.</w:t>
            </w:r>
          </w:p>
          <w:p w:rsidR="00153D1B" w:rsidRPr="00F85C50" w:rsidRDefault="00153D1B" w:rsidP="00153D1B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Учащиеся должны работая самостоятельно выполнить разноуровневые тесты.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C50">
              <w:rPr>
                <w:rFonts w:ascii="Times New Roman" w:hAnsi="Times New Roman"/>
                <w:i/>
                <w:sz w:val="24"/>
                <w:szCs w:val="24"/>
              </w:rPr>
              <w:t>По окончанию самостоятельной  работы с разноуровневыми тестами учащиеся должны провести взаимооценивание и самооценивание работ.</w:t>
            </w:r>
          </w:p>
          <w:p w:rsidR="00153D1B" w:rsidRPr="00DF7C58" w:rsidRDefault="006F427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Государство Шан – Инь возникло в долине реки</w:t>
            </w:r>
            <w:r w:rsidR="00153D1B" w:rsidRPr="00DF7C58">
              <w:rPr>
                <w:rFonts w:ascii="Times New Roman" w:hAnsi="Times New Roman"/>
                <w:sz w:val="16"/>
                <w:szCs w:val="16"/>
              </w:rPr>
              <w:t xml:space="preserve"> (один правильный ответ):</w:t>
            </w:r>
          </w:p>
          <w:p w:rsidR="00153D1B" w:rsidRPr="00DF7C58" w:rsidRDefault="006F427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А) Ганг</w:t>
            </w:r>
            <w:r w:rsidR="00153D1B" w:rsidRPr="00DF7C58">
              <w:rPr>
                <w:rFonts w:ascii="Times New Roman" w:hAnsi="Times New Roman"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В) Инд</w:t>
            </w:r>
            <w:r w:rsidR="00153D1B" w:rsidRPr="00DF7C58">
              <w:rPr>
                <w:rFonts w:ascii="Times New Roman" w:hAnsi="Times New Roman"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53D1B" w:rsidRPr="00DF7C58">
              <w:rPr>
                <w:rFonts w:ascii="Times New Roman" w:hAnsi="Times New Roman"/>
                <w:sz w:val="16"/>
                <w:szCs w:val="16"/>
              </w:rPr>
              <w:t xml:space="preserve">С) </w:t>
            </w:r>
            <w:r>
              <w:rPr>
                <w:rFonts w:ascii="Times New Roman" w:hAnsi="Times New Roman"/>
                <w:sz w:val="16"/>
                <w:szCs w:val="16"/>
              </w:rPr>
              <w:t>Меконг</w:t>
            </w:r>
            <w:r w:rsidR="00153D1B" w:rsidRPr="00DF7C58">
              <w:rPr>
                <w:rFonts w:ascii="Times New Roman" w:hAnsi="Times New Roman"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53D1B" w:rsidRPr="00DF7C5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D</w:t>
            </w:r>
            <w:r w:rsidR="00153D1B" w:rsidRPr="00DF7C58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Хуанхэ</w:t>
            </w:r>
            <w:r w:rsidR="00153D1B" w:rsidRPr="00DF7C58">
              <w:rPr>
                <w:rFonts w:ascii="Times New Roman" w:hAnsi="Times New Roman"/>
                <w:i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53D1B" w:rsidRPr="00DF7C58">
              <w:rPr>
                <w:rFonts w:ascii="Times New Roman" w:hAnsi="Times New Roman"/>
                <w:sz w:val="16"/>
                <w:szCs w:val="16"/>
              </w:rPr>
              <w:t>Е)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Янцзы</w:t>
            </w:r>
            <w:r w:rsidR="00153D1B" w:rsidRPr="00DF7C5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53D1B" w:rsidRPr="00DF7C58" w:rsidRDefault="00EC2035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7C58">
              <w:rPr>
                <w:rFonts w:ascii="Times New Roman" w:hAnsi="Times New Roman"/>
                <w:sz w:val="16"/>
                <w:szCs w:val="16"/>
              </w:rPr>
              <w:t xml:space="preserve">2. Укажите </w:t>
            </w:r>
            <w:r w:rsidR="006F427B">
              <w:rPr>
                <w:rFonts w:ascii="Times New Roman" w:hAnsi="Times New Roman"/>
                <w:sz w:val="16"/>
                <w:szCs w:val="16"/>
              </w:rPr>
              <w:t xml:space="preserve">народные восстания в Древнем Китае </w:t>
            </w:r>
            <w:r w:rsidR="00153D1B" w:rsidRPr="00DF7C58">
              <w:rPr>
                <w:rFonts w:ascii="Times New Roman" w:hAnsi="Times New Roman"/>
                <w:sz w:val="16"/>
                <w:szCs w:val="16"/>
              </w:rPr>
              <w:t>(два правильных ответа):</w:t>
            </w:r>
          </w:p>
          <w:p w:rsidR="007E1844" w:rsidRPr="00DF7C58" w:rsidRDefault="006F427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А) Восстание краснобровых</w:t>
            </w:r>
            <w:r w:rsidR="007E1844" w:rsidRPr="00DF7C58">
              <w:rPr>
                <w:rFonts w:ascii="Times New Roman" w:hAnsi="Times New Roman"/>
                <w:i/>
                <w:sz w:val="16"/>
                <w:szCs w:val="16"/>
              </w:rPr>
              <w:t>;</w:t>
            </w:r>
            <w:r w:rsidR="007E1844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В) Восстание желтых повязок</w:t>
            </w:r>
            <w:r w:rsidR="007E1844" w:rsidRPr="00DF7C58">
              <w:rPr>
                <w:rFonts w:ascii="Times New Roman" w:hAnsi="Times New Roman"/>
                <w:i/>
                <w:sz w:val="16"/>
                <w:szCs w:val="16"/>
              </w:rPr>
              <w:t>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С) Восстание сипаев</w:t>
            </w:r>
            <w:r w:rsidR="007E1844" w:rsidRPr="00DF7C58"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="007E1844" w:rsidRPr="00DF7C58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>) Восстание боксеров; Е) Восстание Спартака</w:t>
            </w:r>
            <w:r w:rsidR="007E1844" w:rsidRPr="00DF7C5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53D1B" w:rsidRPr="00DF7C58" w:rsidRDefault="00153D1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7C58">
              <w:rPr>
                <w:rFonts w:ascii="Times New Roman" w:hAnsi="Times New Roman"/>
                <w:sz w:val="16"/>
                <w:szCs w:val="16"/>
              </w:rPr>
              <w:t>3. Разместите в правильной хронологической</w:t>
            </w:r>
            <w:r w:rsidR="001047E9" w:rsidRPr="00DF7C58">
              <w:rPr>
                <w:rFonts w:ascii="Times New Roman" w:hAnsi="Times New Roman"/>
                <w:sz w:val="16"/>
                <w:szCs w:val="16"/>
              </w:rPr>
              <w:t xml:space="preserve"> последовательности события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7E1844" w:rsidRPr="00DF7C58" w:rsidRDefault="006F427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А) Государство Шан - Инь; В) Государство Чжоу; С) Империя Цинь</w:t>
            </w:r>
            <w:r w:rsidR="007E1844" w:rsidRPr="00DF7C58"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="007E1844" w:rsidRPr="00DF7C58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>) Империя Хань; Е) Империя Суй</w:t>
            </w:r>
            <w:r w:rsidR="007E1844" w:rsidRPr="00DF7C58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153D1B" w:rsidRPr="00DF7C58" w:rsidRDefault="00153D1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7C58">
              <w:rPr>
                <w:rFonts w:ascii="Times New Roman" w:hAnsi="Times New Roman"/>
                <w:sz w:val="16"/>
                <w:szCs w:val="16"/>
              </w:rPr>
              <w:t>4. Исключите лишнее (один правильный ответ):</w:t>
            </w:r>
          </w:p>
          <w:p w:rsidR="00153D1B" w:rsidRPr="00DF7C58" w:rsidRDefault="00153D1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7C58">
              <w:rPr>
                <w:rFonts w:ascii="Times New Roman" w:hAnsi="Times New Roman"/>
                <w:sz w:val="16"/>
                <w:szCs w:val="16"/>
              </w:rPr>
              <w:t>А)</w:t>
            </w:r>
            <w:r w:rsidR="006F427B">
              <w:rPr>
                <w:rFonts w:ascii="Times New Roman" w:hAnsi="Times New Roman"/>
                <w:sz w:val="16"/>
                <w:szCs w:val="16"/>
              </w:rPr>
              <w:t xml:space="preserve"> Основателем государства Шан – Инь был Чэн Тан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C58">
              <w:rPr>
                <w:rFonts w:ascii="Times New Roman" w:hAnsi="Times New Roman"/>
                <w:i/>
                <w:sz w:val="16"/>
                <w:szCs w:val="16"/>
              </w:rPr>
              <w:t>В)</w:t>
            </w:r>
            <w:r w:rsidR="006F427B">
              <w:rPr>
                <w:rFonts w:ascii="Times New Roman" w:hAnsi="Times New Roman"/>
                <w:i/>
                <w:sz w:val="16"/>
                <w:szCs w:val="16"/>
              </w:rPr>
              <w:t xml:space="preserve"> Племена чжоу создали империю Цинь</w:t>
            </w:r>
            <w:r w:rsidRPr="00DF7C58">
              <w:rPr>
                <w:rFonts w:ascii="Times New Roman" w:hAnsi="Times New Roman"/>
                <w:i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С)</w:t>
            </w:r>
            <w:r w:rsidR="006F427B">
              <w:rPr>
                <w:rFonts w:ascii="Times New Roman" w:hAnsi="Times New Roman"/>
                <w:sz w:val="16"/>
                <w:szCs w:val="16"/>
              </w:rPr>
              <w:t xml:space="preserve"> В годы правления императора У Ди началось функционирование ВШП</w:t>
            </w:r>
            <w:r w:rsidRPr="00DF7C58">
              <w:rPr>
                <w:rFonts w:ascii="Times New Roman" w:hAnsi="Times New Roman"/>
                <w:i/>
                <w:sz w:val="16"/>
                <w:szCs w:val="16"/>
              </w:rPr>
              <w:t>.</w:t>
            </w:r>
          </w:p>
          <w:p w:rsidR="00153D1B" w:rsidRPr="00DF7C58" w:rsidRDefault="00153D1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7C58">
              <w:rPr>
                <w:rFonts w:ascii="Times New Roman" w:hAnsi="Times New Roman"/>
                <w:sz w:val="16"/>
                <w:szCs w:val="16"/>
              </w:rPr>
              <w:t>5. Соотнесите</w:t>
            </w:r>
            <w:r w:rsidR="006F427B">
              <w:rPr>
                <w:rFonts w:ascii="Times New Roman" w:hAnsi="Times New Roman"/>
                <w:sz w:val="16"/>
                <w:szCs w:val="16"/>
              </w:rPr>
              <w:t xml:space="preserve"> правителей и государства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153D1B" w:rsidRPr="00DF7C58" w:rsidRDefault="00153D1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7C58">
              <w:rPr>
                <w:rFonts w:ascii="Times New Roman" w:hAnsi="Times New Roman"/>
                <w:sz w:val="16"/>
                <w:szCs w:val="16"/>
              </w:rPr>
              <w:t>1)</w:t>
            </w:r>
            <w:r w:rsidR="006F427B">
              <w:rPr>
                <w:rFonts w:ascii="Times New Roman" w:hAnsi="Times New Roman"/>
                <w:sz w:val="16"/>
                <w:szCs w:val="16"/>
              </w:rPr>
              <w:t xml:space="preserve"> Чэн Тан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2)</w:t>
            </w:r>
            <w:r w:rsidR="003A2ABC">
              <w:rPr>
                <w:rFonts w:ascii="Times New Roman" w:hAnsi="Times New Roman"/>
                <w:sz w:val="16"/>
                <w:szCs w:val="16"/>
              </w:rPr>
              <w:t xml:space="preserve"> У Ди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3)</w:t>
            </w:r>
            <w:r w:rsidR="003A2ABC">
              <w:rPr>
                <w:rFonts w:ascii="Times New Roman" w:hAnsi="Times New Roman"/>
                <w:sz w:val="16"/>
                <w:szCs w:val="16"/>
              </w:rPr>
              <w:t xml:space="preserve"> Ин Чжен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53D1B" w:rsidRPr="00DF7C58" w:rsidRDefault="00153D1B" w:rsidP="00153D1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7C58">
              <w:rPr>
                <w:rFonts w:ascii="Times New Roman" w:hAnsi="Times New Roman"/>
                <w:sz w:val="16"/>
                <w:szCs w:val="16"/>
              </w:rPr>
              <w:t>А)</w:t>
            </w:r>
            <w:r w:rsidR="00984A19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F427B">
              <w:rPr>
                <w:rFonts w:ascii="Times New Roman" w:hAnsi="Times New Roman"/>
                <w:sz w:val="16"/>
                <w:szCs w:val="16"/>
              </w:rPr>
              <w:t>Шан - Инь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В)</w:t>
            </w:r>
            <w:r w:rsidR="00984A19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F427B">
              <w:rPr>
                <w:rFonts w:ascii="Times New Roman" w:hAnsi="Times New Roman"/>
                <w:sz w:val="16"/>
                <w:szCs w:val="16"/>
              </w:rPr>
              <w:t>Чжоу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;</w:t>
            </w:r>
            <w:r w:rsidR="00F85063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7C58">
              <w:rPr>
                <w:rFonts w:ascii="Times New Roman" w:hAnsi="Times New Roman"/>
                <w:sz w:val="16"/>
                <w:szCs w:val="16"/>
              </w:rPr>
              <w:t>С)</w:t>
            </w:r>
            <w:r w:rsidR="00984A19" w:rsidRPr="00DF7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F427B">
              <w:rPr>
                <w:rFonts w:ascii="Times New Roman" w:hAnsi="Times New Roman"/>
                <w:sz w:val="16"/>
                <w:szCs w:val="16"/>
              </w:rPr>
              <w:t>Цинь</w:t>
            </w:r>
            <w:r w:rsidR="001320D5" w:rsidRPr="00DF7C5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B489F" w:rsidRDefault="001B489F" w:rsidP="00153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Pr="001B489F" w:rsidRDefault="001B489F" w:rsidP="001B489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  <w:r>
              <w:rPr>
                <w:b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Целепологание.</w:t>
            </w:r>
          </w:p>
          <w:p w:rsidR="001B489F" w:rsidRDefault="001B489F" w:rsidP="001B489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10B">
              <w:rPr>
                <w:rFonts w:ascii="Times New Roman" w:hAnsi="Times New Roman"/>
                <w:sz w:val="24"/>
                <w:szCs w:val="24"/>
              </w:rPr>
              <w:t>Формулирование цели урока, по средствам диалогического общени</w:t>
            </w:r>
            <w:r>
              <w:rPr>
                <w:rFonts w:ascii="Times New Roman" w:hAnsi="Times New Roman"/>
                <w:sz w:val="24"/>
                <w:szCs w:val="24"/>
              </w:rPr>
              <w:t>я учителя с учениками</w:t>
            </w:r>
            <w:r w:rsidRPr="003B01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489F" w:rsidRDefault="001B489F" w:rsidP="001B489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6D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установить устойчивое диалогическое взаимодействие учащихся с учителем для повышения уровня саморегуляции.</w:t>
            </w:r>
          </w:p>
          <w:p w:rsidR="001B489F" w:rsidRPr="001B489F" w:rsidRDefault="001B489F" w:rsidP="001B489F">
            <w:pPr>
              <w:jc w:val="both"/>
              <w:rPr>
                <w:b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должны в процессе диалогического взаимодействия с  учителем сформулировать цель урока.</w:t>
            </w:r>
          </w:p>
        </w:tc>
        <w:tc>
          <w:tcPr>
            <w:tcW w:w="4536" w:type="dxa"/>
          </w:tcPr>
          <w:p w:rsidR="00F85C50" w:rsidRDefault="00F85C50" w:rsidP="00F85C50">
            <w:pPr>
              <w:ind w:left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53D1B">
              <w:rPr>
                <w:rFonts w:ascii="Times New Roman" w:hAnsi="Times New Roman"/>
                <w:b/>
                <w:sz w:val="24"/>
                <w:szCs w:val="24"/>
              </w:rPr>
              <w:t>Вызов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85C50" w:rsidRDefault="00F85C50" w:rsidP="00F85C50">
            <w:pPr>
              <w:ind w:left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61C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 xml:space="preserve">Эмоциональный настрой по </w:t>
            </w:r>
            <w:r w:rsidR="00F15551">
              <w:rPr>
                <w:rFonts w:ascii="Times New Roman" w:hAnsi="Times New Roman"/>
                <w:b/>
                <w:sz w:val="24"/>
                <w:szCs w:val="24"/>
              </w:rPr>
              <w:t>стратегии «Пожелание учителю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F85C50" w:rsidRPr="00E85AB0" w:rsidRDefault="00F85C50" w:rsidP="00F85C50">
            <w:pPr>
              <w:ind w:left="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AB0">
              <w:rPr>
                <w:rFonts w:ascii="Times New Roman" w:hAnsi="Times New Roman"/>
                <w:i/>
                <w:iCs/>
                <w:sz w:val="24"/>
                <w:szCs w:val="24"/>
              </w:rPr>
              <w:t>Учащиеся, одним словом выражают свое настроение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в результате начинается формирование коллаборативной среды на основе установление субъект – субъектных отношений</w:t>
            </w:r>
            <w:r w:rsidRPr="00E85AB0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153D1B" w:rsidRDefault="00153D1B" w:rsidP="00F85C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C50" w:rsidRPr="00A55A09" w:rsidRDefault="00F85C50" w:rsidP="00F85C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AF13A1">
              <w:rPr>
                <w:rFonts w:ascii="Times New Roman" w:hAnsi="Times New Roman"/>
                <w:b/>
                <w:sz w:val="24"/>
                <w:szCs w:val="24"/>
              </w:rPr>
              <w:t>Деление класса на 4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 xml:space="preserve"> группы по средствам составления </w:t>
            </w:r>
            <w:r w:rsidR="001B4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характеристик.</w:t>
            </w:r>
          </w:p>
          <w:p w:rsidR="00153D1B" w:rsidRDefault="005B4E65" w:rsidP="00F85C5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B4E65">
              <w:rPr>
                <w:rFonts w:ascii="Times New Roman" w:hAnsi="Times New Roman"/>
                <w:i/>
                <w:iCs/>
                <w:sz w:val="24"/>
                <w:szCs w:val="24"/>
              </w:rPr>
              <w:t>Учащиеся</w:t>
            </w:r>
            <w:r w:rsidR="000E2B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берут</w:t>
            </w:r>
            <w:r w:rsidRPr="005B4E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E2B56" w:rsidRPr="000E2B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 одному фрагменту описания древнекитайских государств, и </w:t>
            </w:r>
            <w:r w:rsidR="006F42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формируют </w:t>
            </w:r>
            <w:r w:rsidR="000E2B56" w:rsidRPr="000E2B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4 группы (1 группа – «Цинь», 2 группа – «Шан - Инь», 3 группа – «Чжоу», 4 группа – «Хань»</w:t>
            </w:r>
            <w:r w:rsidR="006F427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="00F85C50">
              <w:rPr>
                <w:rFonts w:ascii="Times New Roman" w:hAnsi="Times New Roman"/>
                <w:i/>
                <w:sz w:val="24"/>
                <w:szCs w:val="24"/>
              </w:rPr>
              <w:t>, в результате учащи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еся повторяют</w:t>
            </w:r>
            <w:r w:rsidR="00AF13A1">
              <w:rPr>
                <w:rFonts w:ascii="Times New Roman" w:hAnsi="Times New Roman"/>
                <w:i/>
                <w:sz w:val="24"/>
                <w:szCs w:val="24"/>
              </w:rPr>
              <w:t xml:space="preserve"> материал по теме «</w:t>
            </w:r>
            <w:r w:rsidR="006F427B">
              <w:rPr>
                <w:rFonts w:ascii="Times New Roman" w:hAnsi="Times New Roman"/>
                <w:i/>
                <w:sz w:val="24"/>
                <w:szCs w:val="24"/>
              </w:rPr>
              <w:t>Древний Китай</w:t>
            </w:r>
            <w:r w:rsidR="00F85C50" w:rsidRPr="009F6A4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F85C5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F427B" w:rsidRDefault="006F427B" w:rsidP="00F85C5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4E65" w:rsidRDefault="005B4E65" w:rsidP="00F85C5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F427B" w:rsidRPr="005B4E65" w:rsidRDefault="006F427B" w:rsidP="00F85C50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53D1B" w:rsidRDefault="00153D1B" w:rsidP="00153D1B">
            <w:pPr>
              <w:ind w:left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067">
              <w:rPr>
                <w:rFonts w:ascii="Times New Roman" w:hAnsi="Times New Roman"/>
                <w:b/>
                <w:sz w:val="24"/>
                <w:szCs w:val="24"/>
              </w:rPr>
              <w:t>Проверка домашнего задания</w:t>
            </w:r>
            <w:r w:rsidR="001B48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85C50" w:rsidRDefault="00153D1B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4896">
              <w:rPr>
                <w:rFonts w:ascii="Times New Roman" w:hAnsi="Times New Roman"/>
                <w:i/>
                <w:sz w:val="24"/>
                <w:szCs w:val="24"/>
              </w:rPr>
              <w:t>Учащиеся, работая самостоятельно,  отвечают на разноуровневые тесты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По окончанию работы с разноуровневыми тестами учащиеся проводят взаимооценивание и самооценивание работ</w:t>
            </w:r>
            <w:r w:rsidRPr="001348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Default="001B489F" w:rsidP="00153D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489F" w:rsidRPr="001B489F" w:rsidRDefault="001B489F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  <w:r>
              <w:rPr>
                <w:b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Целепологание.</w:t>
            </w:r>
          </w:p>
          <w:p w:rsidR="001B489F" w:rsidRPr="00153D1B" w:rsidRDefault="001B489F" w:rsidP="00153D1B">
            <w:pPr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Учащиеся, диалогически взаимодействуя с учителем, формулируют цель урока.</w:t>
            </w:r>
          </w:p>
        </w:tc>
        <w:tc>
          <w:tcPr>
            <w:tcW w:w="2552" w:type="dxa"/>
          </w:tcPr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20D5" w:rsidRDefault="001320D5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D1B" w:rsidRPr="001B489F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</w:t>
            </w:r>
            <w:r w:rsidR="00153D1B" w:rsidRPr="001B489F">
              <w:rPr>
                <w:rFonts w:ascii="Times New Roman" w:hAnsi="Times New Roman"/>
                <w:sz w:val="24"/>
                <w:szCs w:val="24"/>
              </w:rPr>
              <w:t>имооценивание учащихся и самооценивание. Максимальная оценка 1 балл (по 5 балльной шкале, каждый правильный ответ оценивается в 0,2 балла).</w:t>
            </w:r>
          </w:p>
          <w:p w:rsidR="00153D1B" w:rsidRPr="001B489F" w:rsidRDefault="00153D1B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  <w:p w:rsidR="00153D1B" w:rsidRDefault="00153D1B"/>
        </w:tc>
        <w:tc>
          <w:tcPr>
            <w:tcW w:w="2486" w:type="dxa"/>
          </w:tcPr>
          <w:p w:rsidR="00F85C50" w:rsidRDefault="00F85C50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Pr="00AF13A1" w:rsidRDefault="00AF13A1" w:rsidP="00F85C5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B489F">
              <w:rPr>
                <w:rFonts w:ascii="Times New Roman" w:hAnsi="Times New Roman"/>
                <w:sz w:val="24"/>
                <w:szCs w:val="24"/>
              </w:rPr>
              <w:t xml:space="preserve"> комплекта карточек с фрагментами описаний </w:t>
            </w:r>
            <w:r>
              <w:rPr>
                <w:rFonts w:ascii="Times New Roman" w:hAnsi="Times New Roman"/>
                <w:sz w:val="24"/>
                <w:szCs w:val="24"/>
              </w:rPr>
              <w:t>для составления характеристик. 4</w:t>
            </w:r>
            <w:r w:rsidR="001B489F">
              <w:rPr>
                <w:rFonts w:ascii="Times New Roman" w:hAnsi="Times New Roman"/>
                <w:sz w:val="24"/>
                <w:szCs w:val="24"/>
              </w:rPr>
              <w:t xml:space="preserve"> таблички</w:t>
            </w:r>
            <w:r w:rsidR="001B489F" w:rsidRPr="003B0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489F">
              <w:rPr>
                <w:rFonts w:ascii="Times New Roman" w:hAnsi="Times New Roman"/>
                <w:sz w:val="24"/>
                <w:szCs w:val="24"/>
              </w:rPr>
              <w:t xml:space="preserve">на столы с надписями: 1. </w:t>
            </w:r>
            <w:r w:rsidR="00EC2035">
              <w:rPr>
                <w:rFonts w:ascii="Times New Roman" w:hAnsi="Times New Roman"/>
                <w:sz w:val="24"/>
                <w:szCs w:val="24"/>
              </w:rPr>
              <w:t>«</w:t>
            </w:r>
            <w:r w:rsidR="006F427B">
              <w:rPr>
                <w:rFonts w:ascii="Times New Roman" w:hAnsi="Times New Roman"/>
                <w:i/>
                <w:sz w:val="24"/>
                <w:szCs w:val="24"/>
              </w:rPr>
              <w:t>Цинь</w:t>
            </w:r>
            <w:r w:rsidR="00EC2035">
              <w:rPr>
                <w:rFonts w:ascii="Times New Roman" w:hAnsi="Times New Roman"/>
                <w:sz w:val="24"/>
                <w:szCs w:val="24"/>
              </w:rPr>
              <w:t>»; 2. «</w:t>
            </w:r>
            <w:r w:rsidR="006F427B">
              <w:rPr>
                <w:rFonts w:ascii="Times New Roman" w:hAnsi="Times New Roman"/>
                <w:i/>
                <w:iCs/>
                <w:sz w:val="24"/>
                <w:szCs w:val="24"/>
              </w:rPr>
              <w:t>Шан - Инь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3. </w:t>
            </w:r>
            <w:r w:rsidR="006F427B">
              <w:rPr>
                <w:rFonts w:ascii="Times New Roman" w:hAnsi="Times New Roman"/>
                <w:i/>
                <w:sz w:val="24"/>
                <w:szCs w:val="24"/>
              </w:rPr>
              <w:t>«Чжоу</w:t>
            </w:r>
            <w:r w:rsidR="007E1844" w:rsidRPr="00AF13A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AF13A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r w:rsidR="006F427B">
              <w:rPr>
                <w:rFonts w:ascii="Times New Roman" w:hAnsi="Times New Roman"/>
                <w:i/>
                <w:sz w:val="24"/>
                <w:szCs w:val="24"/>
              </w:rPr>
              <w:t>«Хань</w:t>
            </w:r>
            <w:r w:rsidRPr="00AF13A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156D13" w:rsidRPr="00AF13A1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156D13" w:rsidRDefault="00156D13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427B" w:rsidRDefault="006F427B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Pr="00F86B29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для самостоятельной</w:t>
            </w:r>
            <w:r w:rsidRPr="00F86B29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разноуровневыми тестами</w:t>
            </w:r>
            <w:r w:rsidRPr="00F86B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489F" w:rsidRPr="00F86B29" w:rsidRDefault="001B489F" w:rsidP="001B4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B29">
              <w:rPr>
                <w:rFonts w:ascii="Times New Roman" w:hAnsi="Times New Roman"/>
                <w:sz w:val="24"/>
                <w:szCs w:val="24"/>
              </w:rPr>
              <w:t xml:space="preserve">Листы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86B29">
              <w:rPr>
                <w:rFonts w:ascii="Times New Roman" w:hAnsi="Times New Roman"/>
                <w:sz w:val="24"/>
                <w:szCs w:val="24"/>
              </w:rPr>
              <w:t>оценивания.</w:t>
            </w: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89F" w:rsidRDefault="001B489F" w:rsidP="00F85C50">
            <w:pPr>
              <w:jc w:val="both"/>
            </w:pPr>
          </w:p>
        </w:tc>
      </w:tr>
      <w:tr w:rsidR="004B7D52" w:rsidTr="00F85C50">
        <w:tc>
          <w:tcPr>
            <w:tcW w:w="1384" w:type="dxa"/>
          </w:tcPr>
          <w:p w:rsidR="004B7D52" w:rsidRDefault="00984A19" w:rsidP="00F85C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 минут</w:t>
            </w:r>
          </w:p>
        </w:tc>
        <w:tc>
          <w:tcPr>
            <w:tcW w:w="4394" w:type="dxa"/>
          </w:tcPr>
          <w:p w:rsidR="00DF7C58" w:rsidRDefault="00DF7C58" w:rsidP="00DF7C58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Осмысление:</w:t>
            </w:r>
          </w:p>
          <w:p w:rsidR="00DF7C58" w:rsidRDefault="00DF7C58" w:rsidP="00DF7C58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 Презентация новой темы учителем.</w:t>
            </w:r>
          </w:p>
          <w:p w:rsidR="00DF7C58" w:rsidRDefault="00DF7C58" w:rsidP="00DF7C5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информирует учащихся</w:t>
            </w:r>
            <w:r w:rsidRPr="001D25AD">
              <w:rPr>
                <w:rFonts w:ascii="Times New Roman" w:hAnsi="Times New Roman"/>
                <w:sz w:val="24"/>
                <w:szCs w:val="24"/>
              </w:rPr>
              <w:t xml:space="preserve"> по основным вопросам новой темы при помощи презентации.</w:t>
            </w:r>
          </w:p>
          <w:p w:rsidR="00DF7C58" w:rsidRPr="00E45B3E" w:rsidRDefault="00DF7C58" w:rsidP="00DF7C5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3E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ввести учащихся в новую тему и сделать необходимые акценты.</w:t>
            </w:r>
          </w:p>
          <w:p w:rsidR="00DF7C58" w:rsidRDefault="00DF7C58" w:rsidP="00DF7C58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должны воспринимать информацию учителя и фиксировать необходимые данные в тетрадь.</w:t>
            </w:r>
          </w:p>
          <w:p w:rsidR="00DF7C58" w:rsidRDefault="00DF7C58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7D52" w:rsidRDefault="001B489F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B7D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F7C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B7D52">
              <w:rPr>
                <w:rFonts w:ascii="Times New Roman" w:hAnsi="Times New Roman"/>
                <w:b/>
                <w:sz w:val="24"/>
                <w:szCs w:val="24"/>
              </w:rPr>
              <w:t xml:space="preserve"> Групповая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A2ABC" w:rsidRDefault="003A2ABC" w:rsidP="003A2ABC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средствам стратегии «Ассоциативные карты» презентуется культура Древнего Китая.</w:t>
            </w:r>
          </w:p>
          <w:p w:rsidR="003A2ABC" w:rsidRPr="00E45B3E" w:rsidRDefault="003A2ABC" w:rsidP="003A2ABC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3E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решить поставленную проблему с опорой на собственный и косвенный опыт в процессе группового взаимообучения.</w:t>
            </w:r>
          </w:p>
          <w:p w:rsidR="004B7D52" w:rsidRPr="00E45B3E" w:rsidRDefault="003A2ABC" w:rsidP="003A2ABC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должны работая в группах подготовить презентации на предложенную тему. По окончанию групповой работы спикеры групп должны защитить подготовленные презентации. После защиты группы должны провести взаимооценивание по предложенным критериям.</w:t>
            </w:r>
          </w:p>
        </w:tc>
        <w:tc>
          <w:tcPr>
            <w:tcW w:w="4536" w:type="dxa"/>
          </w:tcPr>
          <w:p w:rsidR="001B489F" w:rsidRDefault="001B489F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Осмысление:</w:t>
            </w:r>
          </w:p>
          <w:p w:rsidR="00DF7C58" w:rsidRDefault="00DF7C58" w:rsidP="00DF7C58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 Презентация новой темы учителем.</w:t>
            </w:r>
          </w:p>
          <w:p w:rsidR="00DF7C58" w:rsidRDefault="00DF7C58" w:rsidP="00DF7C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1D25AD">
              <w:rPr>
                <w:rFonts w:ascii="Times New Roman" w:hAnsi="Times New Roman"/>
                <w:i/>
                <w:sz w:val="24"/>
                <w:szCs w:val="24"/>
              </w:rPr>
              <w:t xml:space="preserve"> воспринимают информацию учителя и фиксируют необходимые данные в тетрадь.</w:t>
            </w:r>
          </w:p>
          <w:p w:rsidR="00DF7C58" w:rsidRDefault="00DF7C58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C58" w:rsidRDefault="00DF7C58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C58" w:rsidRDefault="00DF7C58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C58" w:rsidRDefault="00DF7C58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C58" w:rsidRDefault="00DF7C58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C58" w:rsidRDefault="00DF7C58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C58" w:rsidRDefault="00DF7C58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425D" w:rsidRDefault="00DF7C58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1B489F">
              <w:rPr>
                <w:rFonts w:ascii="Times New Roman" w:hAnsi="Times New Roman"/>
                <w:b/>
                <w:sz w:val="24"/>
                <w:szCs w:val="24"/>
              </w:rPr>
              <w:t xml:space="preserve"> Групповая работа.</w:t>
            </w:r>
          </w:p>
          <w:p w:rsidR="004B7D52" w:rsidRDefault="003A2ABC" w:rsidP="00327511">
            <w:pPr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Учащиеся, работая в группах, готовят презентацию на предложенную тему. По окончанию групповой работы спикеры групп защищают подготовленные презентации. После защиты группы проводят взаимооценивание по предложенным критериям.</w:t>
            </w:r>
          </w:p>
        </w:tc>
        <w:tc>
          <w:tcPr>
            <w:tcW w:w="2552" w:type="dxa"/>
          </w:tcPr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25D" w:rsidRPr="003B010B" w:rsidRDefault="0025425D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r w:rsidR="001627F8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B7D52" w:rsidRPr="00F85C50" w:rsidRDefault="0025425D" w:rsidP="00254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10B">
              <w:rPr>
                <w:rFonts w:ascii="Times New Roman" w:hAnsi="Times New Roman"/>
                <w:sz w:val="24"/>
                <w:szCs w:val="24"/>
              </w:rPr>
              <w:t xml:space="preserve">Максимальная </w:t>
            </w:r>
            <w:r>
              <w:rPr>
                <w:rFonts w:ascii="Times New Roman" w:hAnsi="Times New Roman"/>
                <w:sz w:val="24"/>
                <w:szCs w:val="24"/>
              </w:rPr>
              <w:t>оценка 2</w:t>
            </w:r>
            <w:r w:rsidRPr="003B010B">
              <w:rPr>
                <w:rFonts w:ascii="Times New Roman" w:hAnsi="Times New Roman"/>
                <w:sz w:val="24"/>
                <w:szCs w:val="24"/>
              </w:rPr>
              <w:t xml:space="preserve"> балла (по 5 балльной шкале).</w:t>
            </w:r>
          </w:p>
        </w:tc>
        <w:tc>
          <w:tcPr>
            <w:tcW w:w="2486" w:type="dxa"/>
          </w:tcPr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58" w:rsidRDefault="00DF7C58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05E" w:rsidRDefault="00C7405E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Флипчарты, маркеры, стикеры. </w:t>
            </w:r>
          </w:p>
          <w:p w:rsidR="00C7405E" w:rsidRDefault="00C7405E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 теме. Л</w:t>
            </w:r>
            <w:r w:rsidR="001627F8">
              <w:rPr>
                <w:rFonts w:ascii="Times New Roman" w:hAnsi="Times New Roman"/>
                <w:sz w:val="24"/>
                <w:szCs w:val="24"/>
              </w:rPr>
              <w:t>исты оценивания.</w:t>
            </w:r>
            <w:r w:rsidRPr="00F86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7D52" w:rsidRDefault="004B7D52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89F" w:rsidTr="003551E9">
        <w:tc>
          <w:tcPr>
            <w:tcW w:w="15352" w:type="dxa"/>
            <w:gridSpan w:val="5"/>
          </w:tcPr>
          <w:p w:rsidR="001B489F" w:rsidRDefault="003A2ABC" w:rsidP="004D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BC">
              <w:rPr>
                <w:rFonts w:ascii="Times New Roman" w:hAnsi="Times New Roman"/>
                <w:b/>
                <w:sz w:val="24"/>
                <w:szCs w:val="24"/>
              </w:rPr>
              <w:t>Релаксация под инструментальную казахскую музыку.</w:t>
            </w:r>
          </w:p>
        </w:tc>
      </w:tr>
      <w:tr w:rsidR="004D7A2B" w:rsidTr="00F85C50">
        <w:tc>
          <w:tcPr>
            <w:tcW w:w="1384" w:type="dxa"/>
          </w:tcPr>
          <w:p w:rsidR="004D7A2B" w:rsidRDefault="004D7A2B" w:rsidP="00F85C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D7A2B" w:rsidRDefault="00553B0A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  <w:r w:rsidR="001B4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3D1B" w:rsidRPr="001B489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 проблемными вопросами</w:t>
            </w:r>
            <w:r w:rsidR="001B489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F16CF6" w:rsidRDefault="00F16CF6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средствам самостоятельной работы с проблемными вопросами рассматриваются отдельные вопросы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темы.</w:t>
            </w:r>
          </w:p>
          <w:p w:rsidR="00F16CF6" w:rsidRDefault="00F16CF6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063">
              <w:rPr>
                <w:rFonts w:ascii="Times New Roman" w:hAnsi="Times New Roman"/>
                <w:sz w:val="24"/>
                <w:szCs w:val="24"/>
              </w:rPr>
              <w:t>определить уровень усвоение темы на основе саморегуляции учащихся в процессе самостоятельной работы.</w:t>
            </w:r>
          </w:p>
          <w:p w:rsidR="001320D5" w:rsidRDefault="001320D5" w:rsidP="00F85C50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Каждый учащийся должен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выбрать один из трех предложенных вопросов подразделенных по уровню сложности на категории</w:t>
            </w:r>
            <w:proofErr w:type="gramStart"/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proofErr w:type="gramEnd"/>
            <w:r w:rsidRPr="001320D5">
              <w:rPr>
                <w:rFonts w:ascii="Times New Roman" w:hAnsi="Times New Roman"/>
                <w:i/>
                <w:sz w:val="24"/>
                <w:szCs w:val="24"/>
              </w:rPr>
              <w:t>, В, С и самостоятельно ответить на него. По окончанию самостоятельной  работы с проблемными вопросами учащиеся должны провести взаимооценивание и самооценивание работ. 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каждой группы по одному учащемуся должны зачитать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свои ответы.</w:t>
            </w:r>
          </w:p>
          <w:p w:rsidR="00CB0899" w:rsidRDefault="00CB0899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Проблемные вопросы.</w:t>
            </w:r>
          </w:p>
          <w:p w:rsidR="00CB0899" w:rsidRPr="00522B82" w:rsidRDefault="00625581" w:rsidP="00F85C50">
            <w:pPr>
              <w:pStyle w:val="a5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Вопрос категории</w:t>
            </w:r>
            <w:proofErr w:type="gramStart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А</w:t>
            </w:r>
            <w:proofErr w:type="gramEnd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  <w:r w:rsidR="0047555C" w:rsidRPr="00522B8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25581" w:rsidRPr="00522B82" w:rsidRDefault="0047555C" w:rsidP="00F85C50">
            <w:pPr>
              <w:pStyle w:val="a5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B82">
              <w:rPr>
                <w:rFonts w:ascii="Times New Roman" w:hAnsi="Times New Roman"/>
                <w:sz w:val="16"/>
                <w:szCs w:val="16"/>
              </w:rPr>
              <w:t>Оцените</w:t>
            </w:r>
            <w:r w:rsidR="00DF7C58" w:rsidRPr="00522B82">
              <w:rPr>
                <w:rFonts w:ascii="Times New Roman" w:hAnsi="Times New Roman"/>
                <w:sz w:val="16"/>
                <w:szCs w:val="16"/>
              </w:rPr>
              <w:t xml:space="preserve"> вклад</w:t>
            </w:r>
            <w:r w:rsidR="003A2ABC">
              <w:rPr>
                <w:rFonts w:ascii="Times New Roman" w:hAnsi="Times New Roman"/>
                <w:sz w:val="16"/>
                <w:szCs w:val="16"/>
              </w:rPr>
              <w:t xml:space="preserve"> конфуцианства в развитие китайской культуры</w:t>
            </w:r>
            <w:r w:rsidRPr="00522B8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B0899" w:rsidRPr="00522B82" w:rsidRDefault="00CB0899" w:rsidP="00F85C50">
            <w:pPr>
              <w:pStyle w:val="a5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Вопрос категории</w:t>
            </w:r>
            <w:proofErr w:type="gramStart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="00625581"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В</w:t>
            </w:r>
            <w:proofErr w:type="gramEnd"/>
            <w:r w:rsidR="00625581"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  <w:r w:rsidR="0047555C" w:rsidRPr="00522B8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25581" w:rsidRPr="00522B82" w:rsidRDefault="00CB0899" w:rsidP="00F85C50">
            <w:pPr>
              <w:pStyle w:val="a5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B82">
              <w:rPr>
                <w:rFonts w:ascii="Times New Roman" w:hAnsi="Times New Roman"/>
                <w:sz w:val="16"/>
                <w:szCs w:val="16"/>
              </w:rPr>
              <w:t>Объясните,</w:t>
            </w:r>
            <w:r w:rsidR="003A2ABC">
              <w:rPr>
                <w:rFonts w:ascii="Times New Roman" w:hAnsi="Times New Roman"/>
                <w:sz w:val="16"/>
                <w:szCs w:val="16"/>
              </w:rPr>
              <w:t xml:space="preserve"> почему исторической науке в Китае уделяли особое внимание</w:t>
            </w:r>
            <w:r w:rsidRPr="00522B8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B0899" w:rsidRPr="00522B82" w:rsidRDefault="00625581" w:rsidP="00F85C50">
            <w:pPr>
              <w:pStyle w:val="a5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Вопрос категории</w:t>
            </w:r>
            <w:proofErr w:type="gramStart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С</w:t>
            </w:r>
            <w:proofErr w:type="gramEnd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  <w:r w:rsidR="00CB0899" w:rsidRPr="00522B8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25581" w:rsidRPr="00625581" w:rsidRDefault="00B431DD" w:rsidP="003A2ABC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B82">
              <w:rPr>
                <w:rFonts w:ascii="Times New Roman" w:hAnsi="Times New Roman"/>
                <w:sz w:val="16"/>
                <w:szCs w:val="16"/>
              </w:rPr>
              <w:t>Какие</w:t>
            </w:r>
            <w:r w:rsidR="003A2ABC">
              <w:rPr>
                <w:rFonts w:ascii="Times New Roman" w:hAnsi="Times New Roman"/>
                <w:sz w:val="16"/>
                <w:szCs w:val="16"/>
              </w:rPr>
              <w:t xml:space="preserve"> были сделаны научные открытия в Древнем Китае</w:t>
            </w:r>
            <w:r w:rsidR="00522B82" w:rsidRPr="00522B82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4536" w:type="dxa"/>
          </w:tcPr>
          <w:p w:rsidR="004D7A2B" w:rsidRDefault="00553B0A" w:rsidP="0025425D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  <w:r w:rsidR="001B4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489F" w:rsidRPr="001B489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 проблемными вопросами</w:t>
            </w:r>
            <w:r w:rsidR="001B48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320D5" w:rsidRDefault="001320D5" w:rsidP="0025425D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Каждый учащийся выбирает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один из трех предложенных вопросов подразделенных по уровню сложности 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 категории</w:t>
            </w:r>
            <w:proofErr w:type="gramStart"/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proofErr w:type="gramEnd"/>
            <w:r w:rsidRPr="001320D5">
              <w:rPr>
                <w:rFonts w:ascii="Times New Roman" w:hAnsi="Times New Roman"/>
                <w:i/>
                <w:sz w:val="24"/>
                <w:szCs w:val="24"/>
              </w:rPr>
              <w:t>, В, 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самостоятельно отвечает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на него. По окончанию самостоятельной  работы с проблемными вопросами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учащиеся проводят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взаимооценивание и самооценивание работ. 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каждой группы по одному учащемуся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зачитывают свои ответы.</w:t>
            </w:r>
          </w:p>
          <w:p w:rsidR="00CB0899" w:rsidRDefault="00CB0899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Модельные ответы:</w:t>
            </w:r>
          </w:p>
          <w:p w:rsidR="00D2471B" w:rsidRPr="00522B82" w:rsidRDefault="00D2471B" w:rsidP="00D2471B">
            <w:pPr>
              <w:pStyle w:val="a5"/>
              <w:ind w:left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Вопрос категории</w:t>
            </w:r>
            <w:proofErr w:type="gramStart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А</w:t>
            </w:r>
            <w:proofErr w:type="gramEnd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</w:p>
          <w:p w:rsidR="00D2471B" w:rsidRPr="00522B82" w:rsidRDefault="003A2ABC" w:rsidP="00D2471B">
            <w:pPr>
              <w:pStyle w:val="a5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Конфуцианство стало государственной идеологией</w:t>
            </w:r>
            <w:r w:rsidR="0048069E">
              <w:rPr>
                <w:rFonts w:ascii="Times New Roman" w:hAnsi="Times New Roman"/>
                <w:sz w:val="16"/>
                <w:szCs w:val="16"/>
              </w:rPr>
              <w:t xml:space="preserve"> основанной на прицепе подчинения младших старших. Основной принцип учения сводился к тому, что государство большая семья, где отцом является император.</w:t>
            </w:r>
          </w:p>
          <w:p w:rsidR="00D2471B" w:rsidRPr="00522B82" w:rsidRDefault="00D2471B" w:rsidP="00D2471B">
            <w:pPr>
              <w:pStyle w:val="a5"/>
              <w:ind w:left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Вопрос категории</w:t>
            </w:r>
            <w:proofErr w:type="gramStart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В</w:t>
            </w:r>
            <w:proofErr w:type="gramEnd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: </w:t>
            </w:r>
          </w:p>
          <w:p w:rsidR="00D2471B" w:rsidRPr="00522B82" w:rsidRDefault="0048069E" w:rsidP="00D2471B">
            <w:pPr>
              <w:pStyle w:val="a5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Китайские императоры при помощи исторической науки пытались доказать свое исключительное право на власть и доказать свою особое происхождение</w:t>
            </w:r>
            <w:r w:rsidR="00CF6D68" w:rsidRPr="00522B82">
              <w:rPr>
                <w:rFonts w:ascii="Times New Roman" w:hAnsi="Times New Roman"/>
                <w:sz w:val="16"/>
                <w:szCs w:val="16"/>
              </w:rPr>
              <w:t>.</w:t>
            </w:r>
            <w:r w:rsidR="00327511" w:rsidRPr="00522B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2471B" w:rsidRPr="00522B8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F6D68" w:rsidRPr="00522B82" w:rsidRDefault="00CF6D68" w:rsidP="00D2471B">
            <w:pPr>
              <w:pStyle w:val="a5"/>
              <w:ind w:left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Вопрос категории</w:t>
            </w:r>
            <w:proofErr w:type="gramStart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С</w:t>
            </w:r>
            <w:proofErr w:type="gramEnd"/>
            <w:r w:rsidRPr="00522B82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</w:p>
          <w:p w:rsidR="00CF6D68" w:rsidRPr="00CF6D68" w:rsidRDefault="0048069E" w:rsidP="00D2471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Древнем Китае были открыты продолжительность солнечного года, компас, сейсмограф, бумага, составлена карта звездного неба</w:t>
            </w:r>
            <w:r w:rsidR="003933FB" w:rsidRPr="00522B8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552" w:type="dxa"/>
          </w:tcPr>
          <w:p w:rsidR="007C2F1C" w:rsidRPr="007C2F1C" w:rsidRDefault="007C2F1C" w:rsidP="007C2F1C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F1C">
              <w:rPr>
                <w:rFonts w:ascii="Times New Roman" w:hAnsi="Times New Roman"/>
                <w:sz w:val="24"/>
                <w:szCs w:val="24"/>
              </w:rPr>
              <w:lastRenderedPageBreak/>
              <w:t>Взаимооценивание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7C2F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D7A2B" w:rsidRDefault="007C2F1C" w:rsidP="007C2F1C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F1C">
              <w:rPr>
                <w:rFonts w:ascii="Times New Roman" w:hAnsi="Times New Roman"/>
                <w:sz w:val="24"/>
                <w:szCs w:val="24"/>
              </w:rPr>
              <w:t>Максимальная оценка 2 балла (по 5 балльной шкале).</w:t>
            </w:r>
          </w:p>
        </w:tc>
        <w:tc>
          <w:tcPr>
            <w:tcW w:w="2486" w:type="dxa"/>
          </w:tcPr>
          <w:p w:rsidR="00BF40DA" w:rsidRDefault="00C7405E" w:rsidP="00BF40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проблемными вопросами. Листы оценивания.</w:t>
            </w:r>
            <w:r w:rsidRPr="00F86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7A2B" w:rsidRDefault="004D7A2B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D1B" w:rsidTr="00F85C50">
        <w:tc>
          <w:tcPr>
            <w:tcW w:w="1384" w:type="dxa"/>
          </w:tcPr>
          <w:p w:rsidR="00153D1B" w:rsidRDefault="00722FD4" w:rsidP="00F85C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минут</w:t>
            </w:r>
          </w:p>
        </w:tc>
        <w:tc>
          <w:tcPr>
            <w:tcW w:w="4394" w:type="dxa"/>
          </w:tcPr>
          <w:p w:rsidR="0048069E" w:rsidRDefault="0048069E" w:rsidP="0048069E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Рефлексия:</w:t>
            </w:r>
          </w:p>
          <w:p w:rsidR="0048069E" w:rsidRDefault="0048069E" w:rsidP="0048069E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3.1 Общая рефлексия.</w:t>
            </w:r>
          </w:p>
          <w:p w:rsidR="0048069E" w:rsidRDefault="0048069E" w:rsidP="0048069E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средствам стратегии «Светофор» проходит общая рефлексия.</w:t>
            </w:r>
          </w:p>
          <w:p w:rsidR="0048069E" w:rsidRPr="00617BA3" w:rsidRDefault="0048069E" w:rsidP="0048069E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BA3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</w:rPr>
              <w:t>повысить уровень саморегуляции и самомотивации через создания алгоритма действия по средствам рефлексии.</w:t>
            </w:r>
          </w:p>
          <w:p w:rsidR="009F2E5A" w:rsidRDefault="0048069E" w:rsidP="0048069E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Учащиеся должны на трех стикерах записать, что им было понятно 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уроке (зеленый стаканчик), что они поняли в недостаточной степени (желтый стаканчик) и что они не поняли (красный стаканчик) и разложить по цветным стаканчикам.</w:t>
            </w:r>
          </w:p>
          <w:p w:rsidR="00617BA3" w:rsidRPr="00617BA3" w:rsidRDefault="00617BA3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05E" w:rsidRDefault="00C7405E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3.2 Организация домашнего задания.</w:t>
            </w:r>
          </w:p>
          <w:p w:rsidR="008678AE" w:rsidRPr="008678AE" w:rsidRDefault="008678AE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AE">
              <w:rPr>
                <w:rFonts w:ascii="Times New Roman" w:hAnsi="Times New Roman"/>
                <w:sz w:val="24"/>
                <w:szCs w:val="24"/>
              </w:rPr>
              <w:t xml:space="preserve">Проработать по стратегии инсерт </w:t>
            </w:r>
            <w:r w:rsidR="009F2E5A">
              <w:rPr>
                <w:rFonts w:ascii="Times New Roman" w:hAnsi="Times New Roman"/>
                <w:sz w:val="24"/>
                <w:szCs w:val="24"/>
              </w:rPr>
              <w:t xml:space="preserve">параграф </w:t>
            </w:r>
            <w:r w:rsidR="009F2E5A" w:rsidRPr="009F2E5A">
              <w:rPr>
                <w:rFonts w:ascii="Times New Roman" w:hAnsi="Times New Roman"/>
                <w:sz w:val="24"/>
                <w:szCs w:val="24"/>
              </w:rPr>
              <w:t>§</w:t>
            </w:r>
            <w:r w:rsidR="0048069E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9F2E5A">
              <w:rPr>
                <w:rFonts w:ascii="Times New Roman" w:hAnsi="Times New Roman"/>
                <w:sz w:val="24"/>
                <w:szCs w:val="24"/>
              </w:rPr>
              <w:t xml:space="preserve"> учебника</w:t>
            </w:r>
            <w:r w:rsidRPr="00867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B01BF" w:rsidRDefault="008678AE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AE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создать условия для всестороннего осмысления темы в процессе самостоятельной работы дома.</w:t>
            </w:r>
          </w:p>
          <w:p w:rsidR="008678AE" w:rsidRPr="008678AE" w:rsidRDefault="008678AE" w:rsidP="00F85C50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должны записать домашнее задание в дневник и при необходимости задать уточняющие вопросы</w:t>
            </w:r>
            <w:r w:rsidR="00267341">
              <w:rPr>
                <w:rFonts w:ascii="Times New Roman" w:hAnsi="Times New Roman"/>
                <w:i/>
                <w:sz w:val="24"/>
                <w:szCs w:val="24"/>
              </w:rPr>
              <w:t xml:space="preserve"> учителю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8678AE" w:rsidRDefault="008678AE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05E" w:rsidRDefault="00C7405E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3.3 Подведение итогов.</w:t>
            </w:r>
          </w:p>
          <w:p w:rsidR="00DB01BF" w:rsidRDefault="00267341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подводит итоги урока, выставляет и комментирует полученные учащимися оценки.</w:t>
            </w:r>
          </w:p>
          <w:p w:rsidR="00267341" w:rsidRDefault="00267341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41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направить учащихся по индивидуальным траекториям работы по теме по средствам комментариев учителя.</w:t>
            </w:r>
          </w:p>
          <w:p w:rsidR="00267341" w:rsidRPr="007E40DD" w:rsidRDefault="00267341" w:rsidP="00F85C50">
            <w:pPr>
              <w:pStyle w:val="a5"/>
              <w:ind w:left="0"/>
              <w:jc w:val="both"/>
              <w:rPr>
                <w:rFonts w:ascii="Times New Roman" w:hAnsi="Times New Roman"/>
                <w:i/>
              </w:rPr>
            </w:pPr>
            <w:r w:rsidRPr="007E40DD">
              <w:rPr>
                <w:rFonts w:ascii="Times New Roman" w:hAnsi="Times New Roman"/>
                <w:i/>
              </w:rPr>
              <w:t>Учащиеся должны выслушать и зафиксировать комментарии учителя по освоению темы.</w:t>
            </w:r>
          </w:p>
        </w:tc>
        <w:tc>
          <w:tcPr>
            <w:tcW w:w="4536" w:type="dxa"/>
          </w:tcPr>
          <w:p w:rsidR="0048069E" w:rsidRDefault="0048069E" w:rsidP="0048069E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Рефлексия:</w:t>
            </w:r>
          </w:p>
          <w:p w:rsidR="0048069E" w:rsidRDefault="0048069E" w:rsidP="0048069E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3.1 Общая рефлексия.</w:t>
            </w:r>
          </w:p>
          <w:p w:rsidR="00267341" w:rsidRDefault="0048069E" w:rsidP="0048069E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722FD4">
              <w:rPr>
                <w:rFonts w:ascii="Times New Roman" w:hAnsi="Times New Roman"/>
                <w:i/>
                <w:sz w:val="24"/>
                <w:szCs w:val="24"/>
              </w:rPr>
              <w:t xml:space="preserve"> на трех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стикерах записывают</w:t>
            </w:r>
            <w:r w:rsidRPr="00722FD4">
              <w:rPr>
                <w:rFonts w:ascii="Times New Roman" w:hAnsi="Times New Roman"/>
                <w:i/>
                <w:sz w:val="24"/>
                <w:szCs w:val="24"/>
              </w:rPr>
              <w:t>, что им было понятно на уроке (зеленый стаканчик), что они поняли в недостаточной степени (желтый стаканчик) и что они не поняли (красный стаканчик)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раскладывают</w:t>
            </w:r>
            <w:r w:rsidRPr="00722FD4">
              <w:rPr>
                <w:rFonts w:ascii="Times New Roman" w:hAnsi="Times New Roman"/>
                <w:i/>
                <w:sz w:val="24"/>
                <w:szCs w:val="24"/>
              </w:rPr>
              <w:t xml:space="preserve"> по цветным стаканчикам.</w:t>
            </w: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22FD4" w:rsidRDefault="00722FD4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B01BF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3.2 Организация домашнего задания.</w:t>
            </w: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записывают, домашнее задание в дневник и при необходимости задают уточняющие вопросы учителю.</w:t>
            </w: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3.3 Подведение итогов.</w:t>
            </w:r>
          </w:p>
          <w:p w:rsidR="00267341" w:rsidRPr="00267341" w:rsidRDefault="00016875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слушают и фиксируют</w:t>
            </w:r>
            <w:r w:rsidR="00267341" w:rsidRPr="00267341">
              <w:rPr>
                <w:rFonts w:ascii="Times New Roman" w:hAnsi="Times New Roman"/>
                <w:i/>
                <w:sz w:val="24"/>
                <w:szCs w:val="24"/>
              </w:rPr>
              <w:t xml:space="preserve"> комментарии учителя по освоению темы.</w:t>
            </w:r>
          </w:p>
        </w:tc>
        <w:tc>
          <w:tcPr>
            <w:tcW w:w="2552" w:type="dxa"/>
          </w:tcPr>
          <w:p w:rsidR="00153D1B" w:rsidRDefault="00153D1B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153D1B" w:rsidRDefault="00DB01B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Стикеры.</w:t>
            </w: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FD4" w:rsidRDefault="00722FD4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FD4" w:rsidRDefault="00722FD4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FD4" w:rsidRDefault="00722FD4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Дневники.</w:t>
            </w: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Дневники.</w:t>
            </w:r>
          </w:p>
        </w:tc>
      </w:tr>
    </w:tbl>
    <w:p w:rsidR="00F85C50" w:rsidRDefault="00F85C50" w:rsidP="007E40DD"/>
    <w:sectPr w:rsidR="00F85C50" w:rsidSect="00A77C1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5C50"/>
    <w:rsid w:val="00016875"/>
    <w:rsid w:val="000E2B56"/>
    <w:rsid w:val="001047E9"/>
    <w:rsid w:val="0011011A"/>
    <w:rsid w:val="001320D5"/>
    <w:rsid w:val="00153D1B"/>
    <w:rsid w:val="00156D13"/>
    <w:rsid w:val="001627F8"/>
    <w:rsid w:val="001B489F"/>
    <w:rsid w:val="0025425D"/>
    <w:rsid w:val="00267341"/>
    <w:rsid w:val="00327511"/>
    <w:rsid w:val="003933FB"/>
    <w:rsid w:val="003A2ABC"/>
    <w:rsid w:val="003B1EE4"/>
    <w:rsid w:val="003E670B"/>
    <w:rsid w:val="0047555C"/>
    <w:rsid w:val="0048069E"/>
    <w:rsid w:val="004B7D52"/>
    <w:rsid w:val="004D7A2B"/>
    <w:rsid w:val="00515905"/>
    <w:rsid w:val="00522A21"/>
    <w:rsid w:val="00522B82"/>
    <w:rsid w:val="00553B0A"/>
    <w:rsid w:val="005802E6"/>
    <w:rsid w:val="005B4E65"/>
    <w:rsid w:val="005B4FEF"/>
    <w:rsid w:val="005E3015"/>
    <w:rsid w:val="00617BA3"/>
    <w:rsid w:val="00625581"/>
    <w:rsid w:val="006578DB"/>
    <w:rsid w:val="006F427B"/>
    <w:rsid w:val="00722FD4"/>
    <w:rsid w:val="007C2F1C"/>
    <w:rsid w:val="007E1844"/>
    <w:rsid w:val="007E40DD"/>
    <w:rsid w:val="008678AE"/>
    <w:rsid w:val="00872538"/>
    <w:rsid w:val="009323B0"/>
    <w:rsid w:val="00984A19"/>
    <w:rsid w:val="009A13A5"/>
    <w:rsid w:val="009F2E5A"/>
    <w:rsid w:val="00A77C1F"/>
    <w:rsid w:val="00AF13A1"/>
    <w:rsid w:val="00B33AB6"/>
    <w:rsid w:val="00B3526D"/>
    <w:rsid w:val="00B431DD"/>
    <w:rsid w:val="00BD446E"/>
    <w:rsid w:val="00BF40DA"/>
    <w:rsid w:val="00C7405E"/>
    <w:rsid w:val="00CB0899"/>
    <w:rsid w:val="00CF6D68"/>
    <w:rsid w:val="00D2471B"/>
    <w:rsid w:val="00D84703"/>
    <w:rsid w:val="00DB01BF"/>
    <w:rsid w:val="00DF7C58"/>
    <w:rsid w:val="00E45B3E"/>
    <w:rsid w:val="00EC2035"/>
    <w:rsid w:val="00F15551"/>
    <w:rsid w:val="00F16CF6"/>
    <w:rsid w:val="00F85063"/>
    <w:rsid w:val="00F85C50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8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5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XTreme.ws</cp:lastModifiedBy>
  <cp:revision>25</cp:revision>
  <dcterms:created xsi:type="dcterms:W3CDTF">2015-01-04T11:32:00Z</dcterms:created>
  <dcterms:modified xsi:type="dcterms:W3CDTF">2016-02-23T17:52:00Z</dcterms:modified>
</cp:coreProperties>
</file>